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6C3D20B0">
      <w:pPr>
        <w:spacing w:line="600" w:lineRule="exact"/>
        <w:jc w:val="both"/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3</w:t>
      </w:r>
    </w:p>
    <w:p w14:paraId="52F5423C">
      <w:pPr>
        <w:spacing w:beforeLines="50" w:afterLines="50" w:line="600" w:lineRule="exact"/>
        <w:jc w:val="center"/>
        <w:rPr>
          <w:rFonts w:hint="eastAsia" w:ascii="Times New Roman" w:hAnsi="Times New Roman" w:eastAsia="方正小标宋简体" w:cs="Times New Roman"/>
          <w:b/>
          <w:bCs/>
          <w:spacing w:val="-17"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/>
          <w:bCs/>
          <w:spacing w:val="-17"/>
          <w:kern w:val="0"/>
          <w:sz w:val="44"/>
          <w:szCs w:val="44"/>
          <w:lang w:eastAsia="zh-CN"/>
        </w:rPr>
        <w:t>济宁市</w:t>
      </w:r>
      <w:r>
        <w:rPr>
          <w:rFonts w:hint="eastAsia" w:ascii="Times New Roman" w:hAnsi="Times New Roman" w:eastAsia="方正小标宋简体" w:cs="Times New Roman"/>
          <w:b/>
          <w:bCs/>
          <w:spacing w:val="-17"/>
          <w:kern w:val="0"/>
          <w:sz w:val="44"/>
          <w:szCs w:val="44"/>
        </w:rPr>
        <w:t>泗水县就业困难人员认定表</w:t>
      </w:r>
    </w:p>
    <w:tbl>
      <w:tblPr>
        <w:tblStyle w:val="7"/>
        <w:tblW w:w="1011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96"/>
        <w:gridCol w:w="517"/>
        <w:gridCol w:w="862"/>
        <w:gridCol w:w="1026"/>
        <w:gridCol w:w="752"/>
        <w:gridCol w:w="696"/>
        <w:gridCol w:w="695"/>
        <w:gridCol w:w="344"/>
        <w:gridCol w:w="842"/>
        <w:gridCol w:w="2302"/>
        <w:gridCol w:w="1078"/>
      </w:tblGrid>
      <w:tr w14:paraId="76696B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9" w:hRule="atLeast"/>
          <w:jc w:val="center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DADE56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>姓   名</w:t>
            </w: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68A206">
            <w:pPr>
              <w:spacing w:line="260" w:lineRule="exact"/>
              <w:jc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47BC8B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>性  别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550D5F">
            <w:pPr>
              <w:spacing w:line="260" w:lineRule="exact"/>
              <w:jc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17AB6F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>民族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49201A">
            <w:pPr>
              <w:spacing w:line="260" w:lineRule="exact"/>
              <w:jc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  <w:tc>
          <w:tcPr>
            <w:tcW w:w="11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904796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3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AE7B6E">
            <w:pPr>
              <w:spacing w:line="260" w:lineRule="exact"/>
              <w:jc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</w:tr>
      <w:tr w14:paraId="67C836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9" w:hRule="atLeast"/>
          <w:jc w:val="center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79C0B4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>证件类型</w:t>
            </w: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22105F">
            <w:pPr>
              <w:spacing w:line="260" w:lineRule="exact"/>
              <w:jc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75DD97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>证件号码</w:t>
            </w:r>
          </w:p>
        </w:tc>
        <w:tc>
          <w:tcPr>
            <w:tcW w:w="670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FBE6E6">
            <w:pPr>
              <w:spacing w:line="260" w:lineRule="exact"/>
              <w:jc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</w:tr>
      <w:tr w14:paraId="208F6A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9" w:hRule="atLeast"/>
          <w:jc w:val="center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C881DD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>婚姻状况</w:t>
            </w: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 w14:paraId="67012FF5">
            <w:pPr>
              <w:spacing w:line="260" w:lineRule="exact"/>
              <w:jc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03848F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>身体状况</w:t>
            </w:r>
          </w:p>
        </w:tc>
        <w:tc>
          <w:tcPr>
            <w:tcW w:w="75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 w14:paraId="36105F10">
            <w:pPr>
              <w:spacing w:line="260" w:lineRule="exact"/>
              <w:jc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  <w:tc>
          <w:tcPr>
            <w:tcW w:w="1391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46B5FD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>家庭月收入</w:t>
            </w:r>
          </w:p>
        </w:tc>
        <w:tc>
          <w:tcPr>
            <w:tcW w:w="4566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64A209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>元/月</w:t>
            </w:r>
          </w:p>
        </w:tc>
      </w:tr>
      <w:tr w14:paraId="4F0CA8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9" w:hRule="atLeast"/>
          <w:jc w:val="center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D8AEFE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>就业意向</w:t>
            </w:r>
          </w:p>
        </w:tc>
        <w:tc>
          <w:tcPr>
            <w:tcW w:w="911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453FB4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 xml:space="preserve"> □灵活就业  □单位招用 □公益事业服务</w:t>
            </w:r>
          </w:p>
        </w:tc>
      </w:tr>
      <w:tr w14:paraId="01FDF1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4" w:hRule="atLeast"/>
          <w:jc w:val="center"/>
        </w:trPr>
        <w:tc>
          <w:tcPr>
            <w:tcW w:w="9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A52296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>家庭成员</w:t>
            </w: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>信    息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602390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>关系</w:t>
            </w:r>
          </w:p>
        </w:tc>
        <w:tc>
          <w:tcPr>
            <w:tcW w:w="1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3D7031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24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C579A1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>是否就业</w:t>
            </w:r>
          </w:p>
        </w:tc>
        <w:tc>
          <w:tcPr>
            <w:tcW w:w="31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19DE36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>工作单位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BB9680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>身体状况</w:t>
            </w:r>
          </w:p>
        </w:tc>
      </w:tr>
      <w:tr w14:paraId="5EF144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4" w:hRule="atLeast"/>
          <w:jc w:val="center"/>
        </w:trPr>
        <w:tc>
          <w:tcPr>
            <w:tcW w:w="9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25AAE0">
            <w:pPr>
              <w:spacing w:line="260" w:lineRule="exact"/>
              <w:jc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2F1AE6">
            <w:pPr>
              <w:spacing w:line="260" w:lineRule="exact"/>
              <w:jc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  <w:tc>
          <w:tcPr>
            <w:tcW w:w="1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9985FC">
            <w:pPr>
              <w:spacing w:line="260" w:lineRule="exact"/>
              <w:jc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  <w:tc>
          <w:tcPr>
            <w:tcW w:w="24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249214">
            <w:pPr>
              <w:spacing w:line="260" w:lineRule="exact"/>
              <w:jc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  <w:tc>
          <w:tcPr>
            <w:tcW w:w="31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6E854F">
            <w:pPr>
              <w:spacing w:line="260" w:lineRule="exact"/>
              <w:jc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ECA580">
            <w:pPr>
              <w:spacing w:line="260" w:lineRule="exact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</w:tr>
      <w:tr w14:paraId="65BA7C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9" w:hRule="atLeast"/>
          <w:jc w:val="center"/>
        </w:trPr>
        <w:tc>
          <w:tcPr>
            <w:tcW w:w="9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DB47C4">
            <w:pPr>
              <w:spacing w:line="260" w:lineRule="exact"/>
              <w:jc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9FEA01">
            <w:pPr>
              <w:spacing w:line="260" w:lineRule="exact"/>
              <w:jc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  <w:tc>
          <w:tcPr>
            <w:tcW w:w="1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17AF55">
            <w:pPr>
              <w:spacing w:line="260" w:lineRule="exact"/>
              <w:jc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  <w:tc>
          <w:tcPr>
            <w:tcW w:w="24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5D2DA5">
            <w:pPr>
              <w:spacing w:line="260" w:lineRule="exact"/>
              <w:jc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  <w:tc>
          <w:tcPr>
            <w:tcW w:w="31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6BA71E">
            <w:pPr>
              <w:spacing w:line="260" w:lineRule="exact"/>
              <w:jc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77DFBE">
            <w:pPr>
              <w:spacing w:line="260" w:lineRule="exact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</w:tr>
      <w:tr w14:paraId="25A94F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9" w:hRule="atLeast"/>
          <w:jc w:val="center"/>
        </w:trPr>
        <w:tc>
          <w:tcPr>
            <w:tcW w:w="9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5ADD86">
            <w:pPr>
              <w:spacing w:line="260" w:lineRule="exact"/>
              <w:jc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8DD539">
            <w:pPr>
              <w:spacing w:line="260" w:lineRule="exact"/>
              <w:jc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  <w:tc>
          <w:tcPr>
            <w:tcW w:w="1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86C453">
            <w:pPr>
              <w:spacing w:line="260" w:lineRule="exact"/>
              <w:jc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  <w:tc>
          <w:tcPr>
            <w:tcW w:w="24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B26C0E">
            <w:pPr>
              <w:spacing w:line="260" w:lineRule="exact"/>
              <w:jc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  <w:tc>
          <w:tcPr>
            <w:tcW w:w="31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20507A">
            <w:pPr>
              <w:spacing w:line="260" w:lineRule="exact"/>
              <w:jc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96BAB1">
            <w:pPr>
              <w:spacing w:line="260" w:lineRule="exact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</w:tr>
      <w:tr w14:paraId="055257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9" w:hRule="atLeast"/>
          <w:jc w:val="center"/>
        </w:trPr>
        <w:tc>
          <w:tcPr>
            <w:tcW w:w="9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1F2365">
            <w:pPr>
              <w:spacing w:line="260" w:lineRule="exact"/>
              <w:jc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058DBC">
            <w:pPr>
              <w:spacing w:line="260" w:lineRule="exact"/>
              <w:jc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  <w:tc>
          <w:tcPr>
            <w:tcW w:w="1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1F929C">
            <w:pPr>
              <w:spacing w:line="260" w:lineRule="exact"/>
              <w:jc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  <w:tc>
          <w:tcPr>
            <w:tcW w:w="24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A7A41A">
            <w:pPr>
              <w:spacing w:line="260" w:lineRule="exact"/>
              <w:jc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  <w:tc>
          <w:tcPr>
            <w:tcW w:w="31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BC2FD3">
            <w:pPr>
              <w:spacing w:line="260" w:lineRule="exact"/>
              <w:jc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FE5ABC">
            <w:pPr>
              <w:spacing w:line="260" w:lineRule="exact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</w:tr>
      <w:tr w14:paraId="4064C6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9" w:hRule="atLeast"/>
          <w:jc w:val="center"/>
        </w:trPr>
        <w:tc>
          <w:tcPr>
            <w:tcW w:w="9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AAA28C">
            <w:pPr>
              <w:spacing w:line="260" w:lineRule="exact"/>
              <w:jc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0A3225">
            <w:pPr>
              <w:spacing w:line="260" w:lineRule="exact"/>
              <w:jc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  <w:tc>
          <w:tcPr>
            <w:tcW w:w="1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315207">
            <w:pPr>
              <w:spacing w:line="260" w:lineRule="exact"/>
              <w:jc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  <w:tc>
          <w:tcPr>
            <w:tcW w:w="24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2903F5">
            <w:pPr>
              <w:spacing w:line="260" w:lineRule="exact"/>
              <w:jc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  <w:tc>
          <w:tcPr>
            <w:tcW w:w="31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6D82F6">
            <w:pPr>
              <w:spacing w:line="260" w:lineRule="exact"/>
              <w:jc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7EA03F">
            <w:pPr>
              <w:spacing w:line="260" w:lineRule="exact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</w:tr>
      <w:tr w14:paraId="785A42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9" w:hRule="atLeast"/>
          <w:jc w:val="center"/>
        </w:trPr>
        <w:tc>
          <w:tcPr>
            <w:tcW w:w="9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1D3008">
            <w:pPr>
              <w:spacing w:line="260" w:lineRule="exact"/>
              <w:jc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9A825B">
            <w:pPr>
              <w:spacing w:line="260" w:lineRule="exact"/>
              <w:jc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  <w:tc>
          <w:tcPr>
            <w:tcW w:w="1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99C0DB">
            <w:pPr>
              <w:spacing w:line="260" w:lineRule="exact"/>
              <w:jc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  <w:tc>
          <w:tcPr>
            <w:tcW w:w="24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3877DE">
            <w:pPr>
              <w:spacing w:line="260" w:lineRule="exact"/>
              <w:jc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  <w:tc>
          <w:tcPr>
            <w:tcW w:w="31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E8C4D1">
            <w:pPr>
              <w:spacing w:line="260" w:lineRule="exact"/>
              <w:jc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361916">
            <w:pPr>
              <w:spacing w:line="260" w:lineRule="exact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</w:p>
        </w:tc>
      </w:tr>
      <w:tr w14:paraId="4920E0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45" w:hRule="atLeast"/>
          <w:jc w:val="center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F5F896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eastAsia="方正仿宋简体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>就业困难</w:t>
            </w:r>
          </w:p>
          <w:p w14:paraId="34AEB13B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>人员类别</w:t>
            </w:r>
          </w:p>
        </w:tc>
        <w:tc>
          <w:tcPr>
            <w:tcW w:w="911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B917DE">
            <w:pPr>
              <w:widowControl/>
              <w:spacing w:line="260" w:lineRule="exact"/>
              <w:jc w:val="left"/>
              <w:textAlignment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 xml:space="preserve">□女性四十周岁、男性五十周岁以上人员 □城镇零就业家庭成员 </w:t>
            </w: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 xml:space="preserve">□农村零转移就业贫困家庭成员         □抚养未成年子女的单亲家庭成员 </w:t>
            </w: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 xml:space="preserve">□享受最低生活保障人员               □连续失业1年以上的人员 </w:t>
            </w: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 xml:space="preserve">□持有《中华人民共和国残疾人证》人员 □因失去土地等原因难以实现就业人员   </w:t>
            </w: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>□设区的市人民政府规定的其他人员（请注明）：</w:t>
            </w:r>
          </w:p>
        </w:tc>
      </w:tr>
      <w:tr w14:paraId="527B1D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94" w:hRule="atLeast"/>
          <w:jc w:val="center"/>
        </w:trPr>
        <w:tc>
          <w:tcPr>
            <w:tcW w:w="1011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81DB8E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>个 人 声 明</w:t>
            </w: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 xml:space="preserve">    本人承诺，以上信息和提报材料情况属实，没有办理营业执照或投资企业，且没有事实的就业创业行为活动。如与实际情况不一致，自愿放弃享受就业困难人员援助有关政策。                                     </w:t>
            </w: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 xml:space="preserve">                                     </w:t>
            </w: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 xml:space="preserve">                                              申请人（签字）：</w:t>
            </w: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 xml:space="preserve">                                          年   月   日</w:t>
            </w:r>
          </w:p>
        </w:tc>
      </w:tr>
      <w:tr w14:paraId="641A6E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6" w:hRule="atLeast"/>
          <w:jc w:val="center"/>
        </w:trPr>
        <w:tc>
          <w:tcPr>
            <w:tcW w:w="1011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DAFCB6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>经办机构审核意见</w:t>
            </w:r>
          </w:p>
        </w:tc>
      </w:tr>
      <w:tr w14:paraId="3AC878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98" w:hRule="atLeast"/>
          <w:jc w:val="center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939D98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>街道（乡镇）人力资源社会保障服务平台审核意见</w:t>
            </w:r>
          </w:p>
        </w:tc>
        <w:tc>
          <w:tcPr>
            <w:tcW w:w="9114" w:type="dxa"/>
            <w:gridSpan w:val="10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8BAC93">
            <w:pPr>
              <w:widowControl/>
              <w:spacing w:line="260" w:lineRule="exact"/>
              <w:jc w:val="left"/>
              <w:textAlignment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 xml:space="preserve">                                                                                </w:t>
            </w: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 xml:space="preserve">       经办人 ：                                    （盖章）</w:t>
            </w: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 xml:space="preserve">                         </w:t>
            </w: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 xml:space="preserve">                                                    年   月   日</w:t>
            </w:r>
          </w:p>
        </w:tc>
      </w:tr>
      <w:tr w14:paraId="191C19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0" w:hRule="atLeast"/>
          <w:jc w:val="center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D9A939">
            <w:pPr>
              <w:widowControl/>
              <w:spacing w:line="260" w:lineRule="exact"/>
              <w:jc w:val="center"/>
              <w:textAlignment w:val="center"/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>公共就业和人才</w:t>
            </w:r>
          </w:p>
          <w:p w14:paraId="1CADD8E6">
            <w:pPr>
              <w:widowControl/>
              <w:spacing w:line="260" w:lineRule="exact"/>
              <w:jc w:val="center"/>
              <w:textAlignment w:val="center"/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>服务机构</w:t>
            </w:r>
          </w:p>
          <w:p w14:paraId="24D5C133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>审核意见</w:t>
            </w:r>
          </w:p>
        </w:tc>
        <w:tc>
          <w:tcPr>
            <w:tcW w:w="9114" w:type="dxa"/>
            <w:gridSpan w:val="10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B825DC">
            <w:pPr>
              <w:widowControl/>
              <w:spacing w:line="260" w:lineRule="exact"/>
              <w:jc w:val="left"/>
              <w:textAlignment w:val="center"/>
              <w:rPr>
                <w:rFonts w:ascii="Times New Roman" w:hAnsi="Times New Roman" w:eastAsia="方正仿宋简体" w:cs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 xml:space="preserve">                                                                             </w:t>
            </w: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 xml:space="preserve">       经办人 ：                                    （盖章）</w:t>
            </w: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 xml:space="preserve">                        </w:t>
            </w: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Times New Roman" w:hAnsi="Times New Roman" w:eastAsia="方正仿宋简体" w:cs="宋体"/>
                <w:b/>
                <w:bCs/>
                <w:kern w:val="0"/>
                <w:sz w:val="24"/>
              </w:rPr>
              <w:t xml:space="preserve">                                                    年   月   日</w:t>
            </w:r>
          </w:p>
        </w:tc>
      </w:tr>
    </w:tbl>
    <w:p w14:paraId="3C2E0C4D">
      <w:pPr>
        <w:spacing w:line="600" w:lineRule="exact"/>
        <w:jc w:val="both"/>
        <w:rPr>
          <w:rFonts w:hint="default" w:ascii="Times New Roman" w:hAnsi="Times New Roman" w:eastAsia="方正小标宋简体" w:cs="Times New Roman"/>
          <w:b/>
          <w:bCs/>
          <w:spacing w:val="-17"/>
          <w:kern w:val="0"/>
          <w:sz w:val="44"/>
          <w:szCs w:val="44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17" w:right="1587" w:bottom="1417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41020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28994A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28994A">
                    <w:pPr>
                      <w:pStyle w:val="2"/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70479B"/>
    <w:rsid w:val="0554128E"/>
    <w:rsid w:val="0F3D187A"/>
    <w:rsid w:val="10083732"/>
    <w:rsid w:val="1050200C"/>
    <w:rsid w:val="11843D2F"/>
    <w:rsid w:val="14F87D4D"/>
    <w:rsid w:val="29216FFB"/>
    <w:rsid w:val="2C302E7E"/>
    <w:rsid w:val="2F6446E6"/>
    <w:rsid w:val="322724E2"/>
    <w:rsid w:val="38C47FEE"/>
    <w:rsid w:val="3CF81CA1"/>
    <w:rsid w:val="3D137F6F"/>
    <w:rsid w:val="4BC73341"/>
    <w:rsid w:val="4C0703DF"/>
    <w:rsid w:val="4F6E478B"/>
    <w:rsid w:val="619E6674"/>
    <w:rsid w:val="7CBD6D55"/>
    <w:rsid w:val="7E790870"/>
    <w:rsid w:val="7EEF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1"/>
    <w:next w:val="1"/>
    <w:qFormat/>
    <w:uiPriority w:val="0"/>
    <w:pPr>
      <w:widowControl w:val="0"/>
      <w:snapToGrid w:val="0"/>
      <w:spacing w:line="640" w:lineRule="exact"/>
      <w:ind w:firstLine="705"/>
      <w:jc w:val="both"/>
    </w:pPr>
    <w:rPr>
      <w:rFonts w:ascii="仿宋_GB2312" w:hAnsi="Times New Roman" w:eastAsia="仿宋_GB2312" w:cs="Times New Roman"/>
      <w:color w:val="000000"/>
      <w:kern w:val="2"/>
      <w:sz w:val="36"/>
      <w:szCs w:val="36"/>
      <w:lang w:val="en-US" w:eastAsia="zh-CN" w:bidi="ar-SA"/>
    </w:rPr>
  </w:style>
  <w:style w:type="paragraph" w:styleId="5">
    <w:name w:val="toc 2"/>
    <w:basedOn w:val="1"/>
    <w:next w:val="1"/>
    <w:qFormat/>
    <w:uiPriority w:val="0"/>
    <w:pPr>
      <w:ind w:left="420" w:leftChars="20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text-tag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2793</Words>
  <Characters>2918</Characters>
  <Lines>0</Lines>
  <Paragraphs>0</Paragraphs>
  <TotalTime>132</TotalTime>
  <ScaleCrop>false</ScaleCrop>
  <LinksUpToDate>false</LinksUpToDate>
  <CharactersWithSpaces>3885</CharactersWithSpaces>
  <Application>WPS Office_12.8.2.19313_F1E327BC-269C-435d-A152-05C5408002CA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2022-03-20T18:04:00Z</dcterms:created>
  <dc:creator>Administrator</dc:creator>
  <cp:lastModifiedBy>user</cp:lastModifiedBy>
  <cp:lastPrinted>2022-03-31T16:49:00Z</cp:lastPrinted>
  <dcterms:modified xsi:type="dcterms:W3CDTF">2025-06-04T13:04:26Z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2052-12.8.2.19313</vt:lpwstr>
  </property>
  <property fmtid="{D5CDD505-2E9C-101B-9397-08002B2CF9AE}" pid="3" name="ICV">
    <vt:lpwstr>8E69BF69BCC746379452552A177B269B</vt:lpwstr>
  </property>
</Properties>
</file>